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7E5563" w:rsidRDefault="007E5563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7E5563" w:rsidRPr="00894C22" w:rsidRDefault="00381DCC" w:rsidP="007E556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4F34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01.2023 №4</w:t>
      </w:r>
    </w:p>
    <w:p w:rsidR="007E5563" w:rsidRDefault="007E5563" w:rsidP="007E5563">
      <w:pPr>
        <w:rPr>
          <w:sz w:val="28"/>
          <w:szCs w:val="28"/>
          <w:lang w:val="uk-UA"/>
        </w:rPr>
      </w:pP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</w:t>
      </w:r>
      <w:r w:rsidR="00EF22BB">
        <w:rPr>
          <w:sz w:val="28"/>
          <w:szCs w:val="28"/>
          <w:lang w:val="uk-UA"/>
        </w:rPr>
        <w:t>Микола ГАЛАШКО</w:t>
      </w:r>
    </w:p>
    <w:p w:rsidR="007E5563" w:rsidRDefault="007E5563" w:rsidP="007E55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5F4B90" w:rsidRDefault="005F4B90" w:rsidP="005F4B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5F4B90" w:rsidRPr="00593D5F" w:rsidRDefault="005F4B90" w:rsidP="005F4B90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7E5563" w:rsidRPr="007E5563" w:rsidRDefault="007E5563" w:rsidP="007E5563">
      <w:pPr>
        <w:jc w:val="both"/>
        <w:rPr>
          <w:sz w:val="28"/>
          <w:szCs w:val="28"/>
        </w:rPr>
      </w:pPr>
    </w:p>
    <w:p w:rsidR="00381DCC" w:rsidRPr="00381DCC" w:rsidRDefault="00381DCC" w:rsidP="00381DCC">
      <w:pPr>
        <w:numPr>
          <w:ilvl w:val="0"/>
          <w:numId w:val="31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381DCC">
        <w:rPr>
          <w:bCs/>
          <w:kern w:val="36"/>
          <w:sz w:val="28"/>
          <w:szCs w:val="28"/>
          <w:lang w:val="uk-UA"/>
        </w:rPr>
        <w:t xml:space="preserve">Про результати моніторингу результативності освітнього і навчально-тренувального процесів у І семестрі 2022/2023 навчального року (доповідачі </w:t>
      </w:r>
      <w:proofErr w:type="spellStart"/>
      <w:r w:rsidRPr="00381DCC">
        <w:rPr>
          <w:bCs/>
          <w:kern w:val="36"/>
          <w:sz w:val="28"/>
          <w:szCs w:val="28"/>
          <w:lang w:val="uk-UA"/>
        </w:rPr>
        <w:t>Полюхович</w:t>
      </w:r>
      <w:proofErr w:type="spellEnd"/>
      <w:r w:rsidRPr="00381DCC">
        <w:rPr>
          <w:bCs/>
          <w:kern w:val="36"/>
          <w:sz w:val="28"/>
          <w:szCs w:val="28"/>
          <w:lang w:val="uk-UA"/>
        </w:rPr>
        <w:t xml:space="preserve"> Н.В., </w:t>
      </w:r>
      <w:proofErr w:type="spellStart"/>
      <w:r w:rsidRPr="00381DCC">
        <w:rPr>
          <w:bCs/>
          <w:kern w:val="36"/>
          <w:sz w:val="28"/>
          <w:szCs w:val="28"/>
          <w:lang w:val="uk-UA"/>
        </w:rPr>
        <w:t>Гунбіна</w:t>
      </w:r>
      <w:proofErr w:type="spellEnd"/>
      <w:r w:rsidRPr="00381DCC">
        <w:rPr>
          <w:bCs/>
          <w:kern w:val="36"/>
          <w:sz w:val="28"/>
          <w:szCs w:val="28"/>
          <w:lang w:val="uk-UA"/>
        </w:rPr>
        <w:t xml:space="preserve"> С.Ю., </w:t>
      </w:r>
      <w:proofErr w:type="spellStart"/>
      <w:r w:rsidRPr="00381DCC">
        <w:rPr>
          <w:bCs/>
          <w:kern w:val="36"/>
          <w:sz w:val="28"/>
          <w:szCs w:val="28"/>
          <w:lang w:val="uk-UA"/>
        </w:rPr>
        <w:t>Підопригора</w:t>
      </w:r>
      <w:proofErr w:type="spellEnd"/>
      <w:r w:rsidRPr="00381DCC">
        <w:rPr>
          <w:bCs/>
          <w:kern w:val="36"/>
          <w:sz w:val="28"/>
          <w:szCs w:val="28"/>
          <w:lang w:val="uk-UA"/>
        </w:rPr>
        <w:t xml:space="preserve"> В.А., </w:t>
      </w:r>
      <w:proofErr w:type="spellStart"/>
      <w:r w:rsidRPr="00381DCC">
        <w:rPr>
          <w:bCs/>
          <w:kern w:val="36"/>
          <w:sz w:val="28"/>
          <w:szCs w:val="28"/>
          <w:lang w:val="uk-UA"/>
        </w:rPr>
        <w:t>Карікова</w:t>
      </w:r>
      <w:proofErr w:type="spellEnd"/>
      <w:r w:rsidRPr="00381DCC">
        <w:rPr>
          <w:bCs/>
          <w:kern w:val="36"/>
          <w:sz w:val="28"/>
          <w:szCs w:val="28"/>
          <w:lang w:val="uk-UA"/>
        </w:rPr>
        <w:t xml:space="preserve"> Н.В.).</w:t>
      </w:r>
    </w:p>
    <w:p w:rsidR="00381DCC" w:rsidRPr="00381DCC" w:rsidRDefault="00381DCC" w:rsidP="00381DCC">
      <w:p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</w:p>
    <w:p w:rsidR="00381DCC" w:rsidRPr="00381DCC" w:rsidRDefault="00381DCC" w:rsidP="00381DCC">
      <w:pPr>
        <w:numPr>
          <w:ilvl w:val="0"/>
          <w:numId w:val="31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381DCC">
        <w:rPr>
          <w:bCs/>
          <w:kern w:val="36"/>
          <w:sz w:val="28"/>
          <w:szCs w:val="28"/>
          <w:lang w:val="uk-UA"/>
        </w:rPr>
        <w:t xml:space="preserve">Про стан виховної роботи у І семестрі 2022/2023 навчального року (доповідач </w:t>
      </w:r>
      <w:proofErr w:type="spellStart"/>
      <w:r w:rsidRPr="00381DCC">
        <w:rPr>
          <w:bCs/>
          <w:kern w:val="36"/>
          <w:sz w:val="28"/>
          <w:szCs w:val="28"/>
          <w:lang w:val="uk-UA"/>
        </w:rPr>
        <w:t>Гунбіна</w:t>
      </w:r>
      <w:proofErr w:type="spellEnd"/>
      <w:r w:rsidRPr="00381DCC">
        <w:rPr>
          <w:bCs/>
          <w:kern w:val="36"/>
          <w:sz w:val="28"/>
          <w:szCs w:val="28"/>
          <w:lang w:val="uk-UA"/>
        </w:rPr>
        <w:t xml:space="preserve"> С.Ю.).</w:t>
      </w:r>
    </w:p>
    <w:p w:rsidR="00381DCC" w:rsidRPr="00381DCC" w:rsidRDefault="00381DCC" w:rsidP="00381DCC">
      <w:p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</w:p>
    <w:p w:rsidR="00381DCC" w:rsidRPr="00381DCC" w:rsidRDefault="00381DCC" w:rsidP="00381DCC">
      <w:pPr>
        <w:numPr>
          <w:ilvl w:val="0"/>
          <w:numId w:val="31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381DCC">
        <w:rPr>
          <w:bCs/>
          <w:kern w:val="36"/>
          <w:sz w:val="28"/>
          <w:szCs w:val="28"/>
          <w:lang w:val="uk-UA"/>
        </w:rPr>
        <w:t xml:space="preserve">Про роботу педагогічного колективу щодо профілактики правопорушень серед неповнолітніх (доповідач </w:t>
      </w:r>
      <w:proofErr w:type="spellStart"/>
      <w:r w:rsidRPr="00381DCC">
        <w:rPr>
          <w:bCs/>
          <w:kern w:val="36"/>
          <w:sz w:val="28"/>
          <w:szCs w:val="28"/>
          <w:lang w:val="uk-UA"/>
        </w:rPr>
        <w:t>Татаренкова</w:t>
      </w:r>
      <w:proofErr w:type="spellEnd"/>
      <w:r w:rsidRPr="00381DCC">
        <w:rPr>
          <w:bCs/>
          <w:kern w:val="36"/>
          <w:sz w:val="28"/>
          <w:szCs w:val="28"/>
          <w:lang w:val="uk-UA"/>
        </w:rPr>
        <w:t xml:space="preserve"> В.А.).</w:t>
      </w:r>
    </w:p>
    <w:p w:rsidR="00381DCC" w:rsidRPr="00381DCC" w:rsidRDefault="00381DCC" w:rsidP="00381DCC">
      <w:p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</w:p>
    <w:p w:rsidR="00381DCC" w:rsidRPr="00381DCC" w:rsidRDefault="00381DCC" w:rsidP="00381DCC">
      <w:pPr>
        <w:numPr>
          <w:ilvl w:val="0"/>
          <w:numId w:val="31"/>
        </w:num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381DCC">
        <w:rPr>
          <w:bCs/>
          <w:kern w:val="36"/>
          <w:sz w:val="28"/>
          <w:szCs w:val="28"/>
          <w:lang w:val="uk-UA"/>
        </w:rPr>
        <w:t xml:space="preserve">Про виконання наказу Міністерства освіти і науки України від 08.08.2022 </w:t>
      </w:r>
    </w:p>
    <w:p w:rsidR="00381DCC" w:rsidRPr="00381DCC" w:rsidRDefault="00381DCC" w:rsidP="00381DCC">
      <w:p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  <w:lang w:val="uk-UA"/>
        </w:rPr>
      </w:pPr>
      <w:r w:rsidRPr="00381DCC">
        <w:rPr>
          <w:bCs/>
          <w:kern w:val="36"/>
          <w:sz w:val="28"/>
          <w:szCs w:val="28"/>
          <w:lang w:val="uk-UA"/>
        </w:rPr>
        <w:t xml:space="preserve">№ 707 «Про затвердження Інструкції з ведення ділової документації у закладах загальної середньої освіти в електронній формі» зареєстрованого в Міністерстві юстиції України 09 вересня 2022 р. за № 1029/38365 (із змінами) (доповідач </w:t>
      </w:r>
      <w:proofErr w:type="spellStart"/>
      <w:r w:rsidRPr="00381DCC">
        <w:rPr>
          <w:bCs/>
          <w:kern w:val="36"/>
          <w:sz w:val="28"/>
          <w:szCs w:val="28"/>
          <w:lang w:val="uk-UA"/>
        </w:rPr>
        <w:t>Гунбіна</w:t>
      </w:r>
      <w:proofErr w:type="spellEnd"/>
      <w:r w:rsidRPr="00381DCC">
        <w:rPr>
          <w:bCs/>
          <w:kern w:val="36"/>
          <w:sz w:val="28"/>
          <w:szCs w:val="28"/>
          <w:lang w:val="uk-UA"/>
        </w:rPr>
        <w:t xml:space="preserve"> С.Ю.).</w:t>
      </w:r>
    </w:p>
    <w:p w:rsidR="00381DCC" w:rsidRDefault="00381DCC" w:rsidP="008526FD">
      <w:p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</w:p>
    <w:p w:rsidR="007E5563" w:rsidRPr="00345993" w:rsidRDefault="007E5563" w:rsidP="008526FD">
      <w:p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 w:rsidRPr="00345993">
        <w:rPr>
          <w:sz w:val="28"/>
          <w:szCs w:val="28"/>
          <w:lang w:val="uk-UA"/>
        </w:rPr>
        <w:t>1. СЛУХАЛИ:</w:t>
      </w:r>
    </w:p>
    <w:p w:rsidR="003B47F9" w:rsidRDefault="006C6EC9" w:rsidP="000D4B1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1DCC">
        <w:rPr>
          <w:sz w:val="28"/>
          <w:szCs w:val="28"/>
          <w:lang w:val="uk-UA"/>
        </w:rPr>
        <w:t xml:space="preserve">Наталю ПОЛЮХОВИЧ, </w:t>
      </w:r>
      <w:r w:rsidR="00884D5E">
        <w:rPr>
          <w:sz w:val="28"/>
          <w:szCs w:val="28"/>
          <w:lang w:val="uk-UA"/>
        </w:rPr>
        <w:t xml:space="preserve">Світлану ГУНБІНУ, </w:t>
      </w:r>
      <w:r w:rsidR="00381DCC">
        <w:rPr>
          <w:sz w:val="28"/>
          <w:szCs w:val="28"/>
          <w:lang w:val="uk-UA"/>
        </w:rPr>
        <w:t>Вікторію ПІДОПРИГОРУ, класних керівників,</w:t>
      </w:r>
      <w:r w:rsidR="000D05B6">
        <w:rPr>
          <w:sz w:val="28"/>
          <w:szCs w:val="28"/>
          <w:lang w:val="uk-UA"/>
        </w:rPr>
        <w:t xml:space="preserve"> які надали інформацію по класам</w:t>
      </w:r>
      <w:bookmarkStart w:id="0" w:name="_GoBack"/>
      <w:bookmarkEnd w:id="0"/>
      <w:r w:rsidR="00381DCC">
        <w:rPr>
          <w:sz w:val="28"/>
          <w:szCs w:val="28"/>
          <w:lang w:val="uk-UA"/>
        </w:rPr>
        <w:t xml:space="preserve"> щодо результатів навчання, відвідування учнями навчальних занять у І семестрі 2022/2023 навчального року. </w:t>
      </w:r>
    </w:p>
    <w:p w:rsidR="00381DCC" w:rsidRPr="004F3487" w:rsidRDefault="00381DCC" w:rsidP="00884D5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Наталію КАРІКОВУ, методиста, яка ознайомила присутніх з інформацією про участь учнів ліцею-інтернату у спортивних змаганнях у І семестрі 2022/2023 навчального року.</w:t>
      </w:r>
    </w:p>
    <w:p w:rsidR="006C6EC9" w:rsidRPr="008526FD" w:rsidRDefault="006C6EC9" w:rsidP="008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bidi="en-US"/>
        </w:rPr>
      </w:pPr>
    </w:p>
    <w:p w:rsidR="00381DCC" w:rsidRDefault="007E5563" w:rsidP="000D4B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4F3487" w:rsidRDefault="00381DCC" w:rsidP="00381DCC">
      <w:pPr>
        <w:pStyle w:val="a5"/>
        <w:numPr>
          <w:ilvl w:val="1"/>
          <w:numId w:val="32"/>
        </w:numPr>
        <w:tabs>
          <w:tab w:val="left" w:pos="1134"/>
        </w:tabs>
        <w:rPr>
          <w:sz w:val="28"/>
          <w:szCs w:val="28"/>
          <w:lang w:val="uk-UA"/>
        </w:rPr>
      </w:pPr>
      <w:r w:rsidRPr="00381DCC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взяти до </w:t>
      </w:r>
      <w:r w:rsidR="000D4B18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.</w:t>
      </w:r>
    </w:p>
    <w:p w:rsidR="000D4B18" w:rsidRDefault="000D4B18" w:rsidP="000D4B18">
      <w:pPr>
        <w:pStyle w:val="a5"/>
        <w:tabs>
          <w:tab w:val="left" w:pos="1134"/>
        </w:tabs>
        <w:rPr>
          <w:sz w:val="28"/>
          <w:szCs w:val="28"/>
          <w:lang w:val="uk-UA"/>
        </w:rPr>
      </w:pPr>
    </w:p>
    <w:p w:rsidR="000D4B18" w:rsidRDefault="000D4B18" w:rsidP="000D4B18">
      <w:pPr>
        <w:pStyle w:val="a5"/>
        <w:numPr>
          <w:ilvl w:val="0"/>
          <w:numId w:val="32"/>
        </w:num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0D4B18" w:rsidRDefault="000D4B18" w:rsidP="000D4B18">
      <w:pPr>
        <w:pStyle w:val="a5"/>
        <w:tabs>
          <w:tab w:val="left" w:pos="567"/>
          <w:tab w:val="left" w:pos="113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  <w:t xml:space="preserve">Світлану ГУНБІНУ, методиста, з інформацією про стан виховної роботи у І семестрі 2022/2023 навчального року. </w:t>
      </w:r>
    </w:p>
    <w:p w:rsidR="000D4B18" w:rsidRDefault="000D4B18" w:rsidP="000D4B18">
      <w:pPr>
        <w:pStyle w:val="a5"/>
        <w:tabs>
          <w:tab w:val="left" w:pos="567"/>
          <w:tab w:val="left" w:pos="113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4F3487" w:rsidRPr="004F3487" w:rsidRDefault="000D4B18" w:rsidP="000D4B18">
      <w:pPr>
        <w:pStyle w:val="a5"/>
        <w:tabs>
          <w:tab w:val="left" w:pos="567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Микола ГАЛАШКО,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директора, який вказав вихователям Олені СЕРДЮК, Вікторії ПІДОПРИГОРІ, Вікторії ТАТАРЕНКОВІЙ на недоліки у наданих звітах </w:t>
      </w:r>
      <w:r w:rsidRPr="000D4B18">
        <w:rPr>
          <w:sz w:val="28"/>
          <w:szCs w:val="28"/>
          <w:lang w:val="uk-UA"/>
        </w:rPr>
        <w:t>про впровадження освітнього процесу за дистанційною формою навчання</w:t>
      </w:r>
      <w:r>
        <w:rPr>
          <w:sz w:val="28"/>
          <w:szCs w:val="28"/>
          <w:lang w:val="uk-UA"/>
        </w:rPr>
        <w:t xml:space="preserve"> (наказ ХРЛІСП від </w:t>
      </w:r>
      <w:r w:rsidR="001525C9">
        <w:rPr>
          <w:sz w:val="28"/>
          <w:szCs w:val="28"/>
          <w:lang w:val="uk-UA"/>
        </w:rPr>
        <w:t>28.10.2022 № 88 «Про організацію контролю за проведенням освітнього процесу у дистанційному форматі»</w:t>
      </w:r>
      <w:r>
        <w:rPr>
          <w:sz w:val="28"/>
          <w:szCs w:val="28"/>
          <w:lang w:val="uk-UA"/>
        </w:rPr>
        <w:t>)</w:t>
      </w:r>
      <w:r w:rsidR="001525C9">
        <w:rPr>
          <w:sz w:val="28"/>
          <w:szCs w:val="28"/>
          <w:lang w:val="uk-UA"/>
        </w:rPr>
        <w:t>.</w:t>
      </w:r>
    </w:p>
    <w:p w:rsidR="001525C9" w:rsidRDefault="001525C9" w:rsidP="001525C9">
      <w:pPr>
        <w:pStyle w:val="a5"/>
        <w:tabs>
          <w:tab w:val="left" w:pos="567"/>
          <w:tab w:val="left" w:pos="1134"/>
        </w:tabs>
        <w:ind w:left="567"/>
        <w:jc w:val="both"/>
        <w:rPr>
          <w:bCs/>
          <w:kern w:val="36"/>
          <w:sz w:val="28"/>
          <w:szCs w:val="28"/>
          <w:lang w:val="uk-UA"/>
        </w:rPr>
      </w:pPr>
    </w:p>
    <w:p w:rsidR="001525C9" w:rsidRPr="001525C9" w:rsidRDefault="001525C9" w:rsidP="001525C9">
      <w:p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  <w:r w:rsidRPr="001525C9">
        <w:rPr>
          <w:bCs/>
          <w:kern w:val="36"/>
          <w:sz w:val="28"/>
          <w:szCs w:val="28"/>
          <w:lang w:val="uk-UA"/>
        </w:rPr>
        <w:t>УХВАЛИЛИ:</w:t>
      </w:r>
    </w:p>
    <w:p w:rsidR="00D92796" w:rsidRDefault="001525C9" w:rsidP="001525C9">
      <w:pPr>
        <w:pStyle w:val="a5"/>
        <w:numPr>
          <w:ilvl w:val="1"/>
          <w:numId w:val="32"/>
        </w:num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  <w:r w:rsidRPr="001525C9">
        <w:rPr>
          <w:bCs/>
          <w:kern w:val="36"/>
          <w:sz w:val="28"/>
          <w:szCs w:val="28"/>
          <w:lang w:val="uk-UA"/>
        </w:rPr>
        <w:t>Інформацію взяти до роботи.</w:t>
      </w:r>
    </w:p>
    <w:p w:rsidR="001525C9" w:rsidRDefault="001525C9" w:rsidP="001525C9">
      <w:pPr>
        <w:pStyle w:val="a5"/>
        <w:numPr>
          <w:ilvl w:val="1"/>
          <w:numId w:val="32"/>
        </w:numPr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Педагогічним працівникам неухильно виконувати накази по ХРЛІСП.</w:t>
      </w:r>
    </w:p>
    <w:p w:rsidR="001525C9" w:rsidRDefault="001525C9" w:rsidP="001525C9">
      <w:pPr>
        <w:pStyle w:val="a5"/>
        <w:tabs>
          <w:tab w:val="left" w:pos="567"/>
          <w:tab w:val="left" w:pos="1134"/>
        </w:tabs>
        <w:jc w:val="both"/>
        <w:rPr>
          <w:bCs/>
          <w:kern w:val="36"/>
          <w:sz w:val="28"/>
          <w:szCs w:val="28"/>
          <w:lang w:val="uk-UA"/>
        </w:rPr>
      </w:pPr>
    </w:p>
    <w:p w:rsidR="001525C9" w:rsidRPr="00345993" w:rsidRDefault="001525C9" w:rsidP="001525C9">
      <w:pPr>
        <w:tabs>
          <w:tab w:val="left" w:pos="426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45993">
        <w:rPr>
          <w:sz w:val="28"/>
          <w:szCs w:val="28"/>
          <w:lang w:val="uk-UA"/>
        </w:rPr>
        <w:t>. СЛУХАЛИ:</w:t>
      </w:r>
    </w:p>
    <w:p w:rsidR="001525C9" w:rsidRDefault="001525C9" w:rsidP="001525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Вікторію ТАТАРЕНКОВУ, вихователя, голову ради профілактики ХРЛІСП з інформацією про </w:t>
      </w:r>
      <w:r>
        <w:rPr>
          <w:bCs/>
          <w:sz w:val="28"/>
          <w:szCs w:val="28"/>
          <w:lang w:val="uk-UA"/>
        </w:rPr>
        <w:t xml:space="preserve">роботу педагогічного колективу ліцею-інтернату </w:t>
      </w:r>
      <w:r w:rsidRPr="001525C9">
        <w:rPr>
          <w:bCs/>
          <w:sz w:val="28"/>
          <w:szCs w:val="28"/>
          <w:lang w:val="uk-UA"/>
        </w:rPr>
        <w:t>щодо профілактики правопорушень серед неповнолітніх</w:t>
      </w:r>
      <w:r w:rsidRPr="00152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C4BDA">
        <w:rPr>
          <w:sz w:val="28"/>
          <w:szCs w:val="28"/>
          <w:lang w:val="uk-UA"/>
        </w:rPr>
        <w:t xml:space="preserve"> закладі створено </w:t>
      </w:r>
      <w:r>
        <w:rPr>
          <w:sz w:val="28"/>
          <w:szCs w:val="28"/>
          <w:lang w:val="uk-UA"/>
        </w:rPr>
        <w:t xml:space="preserve">раду профілактики: </w:t>
      </w:r>
      <w:proofErr w:type="spellStart"/>
      <w:r>
        <w:rPr>
          <w:sz w:val="28"/>
          <w:szCs w:val="28"/>
          <w:lang w:val="uk-UA"/>
        </w:rPr>
        <w:t>Татаренкова</w:t>
      </w:r>
      <w:proofErr w:type="spellEnd"/>
      <w:r>
        <w:rPr>
          <w:sz w:val="28"/>
          <w:szCs w:val="28"/>
          <w:lang w:val="uk-UA"/>
        </w:rPr>
        <w:t xml:space="preserve"> В.А., вихователь - голова ради профілактики; члени ради профілактики: </w:t>
      </w:r>
      <w:proofErr w:type="spellStart"/>
      <w:r w:rsidRPr="00B01819">
        <w:rPr>
          <w:sz w:val="28"/>
          <w:szCs w:val="28"/>
          <w:lang w:val="uk-UA"/>
        </w:rPr>
        <w:t>Гунбіна</w:t>
      </w:r>
      <w:proofErr w:type="spellEnd"/>
      <w:r w:rsidRPr="00B01819">
        <w:rPr>
          <w:sz w:val="28"/>
          <w:szCs w:val="28"/>
          <w:lang w:val="uk-UA"/>
        </w:rPr>
        <w:t xml:space="preserve"> С.Ю.</w:t>
      </w:r>
      <w:r>
        <w:rPr>
          <w:sz w:val="28"/>
          <w:szCs w:val="28"/>
          <w:lang w:val="uk-UA"/>
        </w:rPr>
        <w:t xml:space="preserve">, методист, класний керівник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класу, </w:t>
      </w:r>
      <w:r>
        <w:rPr>
          <w:sz w:val="28"/>
          <w:szCs w:val="28"/>
          <w:lang w:val="uk-UA"/>
        </w:rPr>
        <w:t>Сердюк О.А., вихователь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Підопригора</w:t>
      </w:r>
      <w:proofErr w:type="spellEnd"/>
      <w:r>
        <w:rPr>
          <w:sz w:val="28"/>
          <w:szCs w:val="28"/>
          <w:lang w:val="uk-UA"/>
        </w:rPr>
        <w:t xml:space="preserve"> В.А., вихователь, класний керівник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класу, </w:t>
      </w:r>
      <w:proofErr w:type="spellStart"/>
      <w:r w:rsidRPr="00B01819">
        <w:rPr>
          <w:sz w:val="28"/>
          <w:szCs w:val="28"/>
          <w:lang w:val="uk-UA"/>
        </w:rPr>
        <w:t>Полюхович</w:t>
      </w:r>
      <w:proofErr w:type="spellEnd"/>
      <w:r w:rsidRPr="00B01819">
        <w:rPr>
          <w:sz w:val="28"/>
          <w:szCs w:val="28"/>
          <w:lang w:val="uk-UA"/>
        </w:rPr>
        <w:t xml:space="preserve"> Н.В</w:t>
      </w:r>
      <w:r>
        <w:rPr>
          <w:sz w:val="28"/>
          <w:szCs w:val="28"/>
          <w:lang w:val="uk-UA"/>
        </w:rPr>
        <w:t xml:space="preserve">, вчитель, класний керівник </w:t>
      </w:r>
      <w:r>
        <w:rPr>
          <w:sz w:val="28"/>
          <w:szCs w:val="28"/>
          <w:lang w:val="uk-UA"/>
        </w:rPr>
        <w:t>8,9 класів</w:t>
      </w:r>
      <w:r>
        <w:rPr>
          <w:sz w:val="28"/>
          <w:szCs w:val="28"/>
          <w:lang w:val="uk-UA"/>
        </w:rPr>
        <w:t>, Зеленіна А.Є., практичний психолог, Колесникова  О.Є., сестра медична. Рада профілактики</w:t>
      </w:r>
      <w:r w:rsidRPr="00CC4BDA">
        <w:rPr>
          <w:sz w:val="28"/>
          <w:szCs w:val="28"/>
          <w:lang w:val="uk-UA"/>
        </w:rPr>
        <w:t xml:space="preserve"> працює </w:t>
      </w:r>
      <w:r>
        <w:rPr>
          <w:sz w:val="28"/>
          <w:szCs w:val="28"/>
          <w:lang w:val="uk-UA"/>
        </w:rPr>
        <w:t xml:space="preserve">за затвердженим планом роботи. </w:t>
      </w:r>
      <w:r w:rsidRPr="00CC4BDA">
        <w:rPr>
          <w:sz w:val="28"/>
          <w:szCs w:val="28"/>
          <w:lang w:val="uk-UA"/>
        </w:rPr>
        <w:t xml:space="preserve">Кожен класний керівник </w:t>
      </w:r>
      <w:r>
        <w:rPr>
          <w:sz w:val="28"/>
          <w:szCs w:val="28"/>
          <w:lang w:val="uk-UA"/>
        </w:rPr>
        <w:t xml:space="preserve">у співпраці з практичним психологом </w:t>
      </w:r>
      <w:r w:rsidRPr="00CC4BDA">
        <w:rPr>
          <w:sz w:val="28"/>
          <w:szCs w:val="28"/>
          <w:lang w:val="uk-UA"/>
        </w:rPr>
        <w:t>постійно вивча</w:t>
      </w:r>
      <w:r>
        <w:rPr>
          <w:sz w:val="28"/>
          <w:szCs w:val="28"/>
          <w:lang w:val="uk-UA"/>
        </w:rPr>
        <w:t>ють</w:t>
      </w:r>
      <w:r w:rsidRPr="00CC4BDA">
        <w:rPr>
          <w:sz w:val="28"/>
          <w:szCs w:val="28"/>
          <w:lang w:val="uk-UA"/>
        </w:rPr>
        <w:t xml:space="preserve"> індивідуальні психологічні особливості учнів, їхні нахили, здібності. На класних годинах регулярно проводят</w:t>
      </w:r>
      <w:r>
        <w:rPr>
          <w:sz w:val="28"/>
          <w:szCs w:val="28"/>
          <w:lang w:val="uk-UA"/>
        </w:rPr>
        <w:t xml:space="preserve">ься </w:t>
      </w:r>
      <w:proofErr w:type="spellStart"/>
      <w:r>
        <w:rPr>
          <w:sz w:val="28"/>
          <w:szCs w:val="28"/>
          <w:lang w:val="uk-UA"/>
        </w:rPr>
        <w:t>правоосвітні</w:t>
      </w:r>
      <w:proofErr w:type="spellEnd"/>
      <w:r>
        <w:rPr>
          <w:sz w:val="28"/>
          <w:szCs w:val="28"/>
          <w:lang w:val="uk-UA"/>
        </w:rPr>
        <w:t xml:space="preserve"> бесіди. У І семестрі 202</w:t>
      </w:r>
      <w:r w:rsidR="00EC43A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="00EC43A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навчального року</w:t>
      </w:r>
      <w:r w:rsidRPr="00CC4BDA">
        <w:rPr>
          <w:sz w:val="28"/>
          <w:szCs w:val="28"/>
          <w:lang w:val="uk-UA"/>
        </w:rPr>
        <w:t xml:space="preserve"> на </w:t>
      </w:r>
      <w:proofErr w:type="spellStart"/>
      <w:r w:rsidRPr="00CC4BDA">
        <w:rPr>
          <w:sz w:val="28"/>
          <w:szCs w:val="28"/>
          <w:lang w:val="uk-UA"/>
        </w:rPr>
        <w:t>на</w:t>
      </w:r>
      <w:proofErr w:type="spellEnd"/>
      <w:r w:rsidRPr="00CC4BDA">
        <w:rPr>
          <w:sz w:val="28"/>
          <w:szCs w:val="28"/>
          <w:lang w:val="uk-UA"/>
        </w:rPr>
        <w:t xml:space="preserve"> </w:t>
      </w:r>
      <w:proofErr w:type="spellStart"/>
      <w:r w:rsidRPr="00CC4BDA">
        <w:rPr>
          <w:sz w:val="28"/>
          <w:szCs w:val="28"/>
          <w:lang w:val="uk-UA"/>
        </w:rPr>
        <w:t>внутрішкільному</w:t>
      </w:r>
      <w:proofErr w:type="spellEnd"/>
      <w:r w:rsidRPr="00CC4BDA">
        <w:rPr>
          <w:sz w:val="28"/>
          <w:szCs w:val="28"/>
          <w:lang w:val="uk-UA"/>
        </w:rPr>
        <w:t xml:space="preserve"> обліку з різних причин  </w:t>
      </w:r>
      <w:r>
        <w:rPr>
          <w:sz w:val="28"/>
          <w:szCs w:val="28"/>
          <w:lang w:val="en-US"/>
        </w:rPr>
        <w:t>c</w:t>
      </w:r>
      <w:proofErr w:type="spellStart"/>
      <w:r w:rsidRPr="00784BF7">
        <w:rPr>
          <w:sz w:val="28"/>
          <w:szCs w:val="28"/>
          <w:lang w:val="uk-UA"/>
        </w:rPr>
        <w:t>таном</w:t>
      </w:r>
      <w:proofErr w:type="spellEnd"/>
      <w:r w:rsidRPr="00784BF7">
        <w:rPr>
          <w:sz w:val="28"/>
          <w:szCs w:val="28"/>
          <w:lang w:val="uk-UA"/>
        </w:rPr>
        <w:t xml:space="preserve"> на </w:t>
      </w:r>
      <w:r w:rsidR="00EC43AF">
        <w:rPr>
          <w:sz w:val="28"/>
          <w:szCs w:val="28"/>
          <w:lang w:val="uk-UA"/>
        </w:rPr>
        <w:t>09.01.2023</w:t>
      </w:r>
      <w:r w:rsidRPr="00784BF7">
        <w:rPr>
          <w:sz w:val="28"/>
          <w:szCs w:val="28"/>
          <w:lang w:val="uk-UA"/>
        </w:rPr>
        <w:t xml:space="preserve"> </w:t>
      </w:r>
      <w:r w:rsidRPr="00CC4BDA">
        <w:rPr>
          <w:sz w:val="28"/>
          <w:szCs w:val="28"/>
          <w:lang w:val="uk-UA"/>
        </w:rPr>
        <w:t xml:space="preserve">знаходяться </w:t>
      </w:r>
      <w:r w:rsidR="00EC43A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здобувачів освіти</w:t>
      </w:r>
      <w:r w:rsidRPr="00784BF7">
        <w:rPr>
          <w:sz w:val="28"/>
          <w:szCs w:val="28"/>
          <w:lang w:val="uk-UA"/>
        </w:rPr>
        <w:t xml:space="preserve">: </w:t>
      </w:r>
      <w:proofErr w:type="spellStart"/>
      <w:r w:rsidRPr="00784BF7">
        <w:rPr>
          <w:sz w:val="28"/>
          <w:szCs w:val="28"/>
          <w:lang w:val="uk-UA"/>
        </w:rPr>
        <w:t>Кринська</w:t>
      </w:r>
      <w:proofErr w:type="spellEnd"/>
      <w:r w:rsidRPr="00784BF7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паління електронної цигарки</w:t>
      </w:r>
      <w:r w:rsidRPr="00784BF7">
        <w:rPr>
          <w:sz w:val="28"/>
          <w:szCs w:val="28"/>
          <w:lang w:val="uk-UA"/>
        </w:rPr>
        <w:t xml:space="preserve">), </w:t>
      </w:r>
      <w:proofErr w:type="spellStart"/>
      <w:r w:rsidRPr="00784BF7">
        <w:rPr>
          <w:sz w:val="28"/>
          <w:szCs w:val="28"/>
          <w:lang w:val="uk-UA"/>
        </w:rPr>
        <w:t>Вродзинська</w:t>
      </w:r>
      <w:proofErr w:type="spellEnd"/>
      <w:r w:rsidRPr="00784BF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. (</w:t>
      </w:r>
      <w:r w:rsidRPr="00784BF7">
        <w:rPr>
          <w:sz w:val="28"/>
          <w:szCs w:val="28"/>
          <w:lang w:val="uk-UA"/>
        </w:rPr>
        <w:t xml:space="preserve">токсикоманія), </w:t>
      </w:r>
      <w:proofErr w:type="spellStart"/>
      <w:r w:rsidRPr="00784BF7">
        <w:rPr>
          <w:sz w:val="28"/>
          <w:szCs w:val="28"/>
          <w:lang w:val="uk-UA"/>
        </w:rPr>
        <w:t>Костів</w:t>
      </w:r>
      <w:proofErr w:type="spellEnd"/>
      <w:r w:rsidRPr="00784BF7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(паління електронної цигарки), Вакуленко В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(паління електронної цигарки), Переверзєва П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(паління елек</w:t>
      </w:r>
      <w:r>
        <w:rPr>
          <w:sz w:val="28"/>
          <w:szCs w:val="28"/>
          <w:lang w:val="uk-UA"/>
        </w:rPr>
        <w:t xml:space="preserve">тронної цигарки), </w:t>
      </w:r>
      <w:proofErr w:type="spellStart"/>
      <w:r>
        <w:rPr>
          <w:sz w:val="28"/>
          <w:szCs w:val="28"/>
          <w:lang w:val="uk-UA"/>
        </w:rPr>
        <w:t>Стіпанов</w:t>
      </w:r>
      <w:proofErr w:type="spellEnd"/>
      <w:r>
        <w:rPr>
          <w:sz w:val="28"/>
          <w:szCs w:val="28"/>
          <w:lang w:val="uk-UA"/>
        </w:rPr>
        <w:t xml:space="preserve"> О. (</w:t>
      </w:r>
      <w:r w:rsidRPr="00784BF7">
        <w:rPr>
          <w:sz w:val="28"/>
          <w:szCs w:val="28"/>
          <w:lang w:val="uk-UA"/>
        </w:rPr>
        <w:t>вживання слабоалкогольни</w:t>
      </w:r>
      <w:r>
        <w:rPr>
          <w:sz w:val="28"/>
          <w:szCs w:val="28"/>
          <w:lang w:val="uk-UA"/>
        </w:rPr>
        <w:t>х</w:t>
      </w:r>
      <w:r w:rsidRPr="00784BF7">
        <w:rPr>
          <w:sz w:val="28"/>
          <w:szCs w:val="28"/>
          <w:lang w:val="uk-UA"/>
        </w:rPr>
        <w:t xml:space="preserve"> напоїв, стрибки з вікна за алкогольними напоями, підривання п</w:t>
      </w:r>
      <w:r>
        <w:rPr>
          <w:sz w:val="28"/>
          <w:szCs w:val="28"/>
          <w:lang w:val="uk-UA"/>
        </w:rPr>
        <w:t>ет</w:t>
      </w:r>
      <w:r w:rsidRPr="00784BF7">
        <w:rPr>
          <w:sz w:val="28"/>
          <w:szCs w:val="28"/>
          <w:lang w:val="uk-UA"/>
        </w:rPr>
        <w:t>ард), Колесник Д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(паління, вживання</w:t>
      </w:r>
      <w:r>
        <w:rPr>
          <w:sz w:val="28"/>
          <w:szCs w:val="28"/>
          <w:lang w:val="uk-UA"/>
        </w:rPr>
        <w:t xml:space="preserve"> </w:t>
      </w:r>
      <w:r w:rsidRPr="00784BF7">
        <w:rPr>
          <w:sz w:val="28"/>
          <w:szCs w:val="28"/>
          <w:lang w:val="uk-UA"/>
        </w:rPr>
        <w:t>слабоалкогольних напоїв), Чумак В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(паління, </w:t>
      </w:r>
      <w:proofErr w:type="spellStart"/>
      <w:r w:rsidRPr="00784BF7">
        <w:rPr>
          <w:sz w:val="28"/>
          <w:szCs w:val="28"/>
          <w:lang w:val="uk-UA"/>
        </w:rPr>
        <w:t>вживання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>слабоалкогольних</w:t>
      </w:r>
      <w:proofErr w:type="spellEnd"/>
      <w:r w:rsidRPr="00784BF7">
        <w:rPr>
          <w:sz w:val="28"/>
          <w:szCs w:val="28"/>
          <w:lang w:val="uk-UA"/>
        </w:rPr>
        <w:t xml:space="preserve"> напоїв), </w:t>
      </w:r>
      <w:proofErr w:type="spellStart"/>
      <w:r w:rsidRPr="00784BF7">
        <w:rPr>
          <w:sz w:val="28"/>
          <w:szCs w:val="28"/>
          <w:lang w:val="uk-UA"/>
        </w:rPr>
        <w:t>Куріленко</w:t>
      </w:r>
      <w:proofErr w:type="spellEnd"/>
      <w:r w:rsidRPr="00784BF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(паління електронної цигарки, погрози одноліткам ножем, вживання слабоалкогольних напоїв), </w:t>
      </w:r>
      <w:proofErr w:type="spellStart"/>
      <w:r w:rsidRPr="00784BF7">
        <w:rPr>
          <w:sz w:val="28"/>
          <w:szCs w:val="28"/>
          <w:lang w:val="uk-UA"/>
        </w:rPr>
        <w:t>Камишан</w:t>
      </w:r>
      <w:proofErr w:type="spellEnd"/>
      <w:r w:rsidRPr="00784BF7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 (</w:t>
      </w:r>
      <w:r w:rsidRPr="00784BF7">
        <w:rPr>
          <w:sz w:val="28"/>
          <w:szCs w:val="28"/>
          <w:lang w:val="uk-UA"/>
        </w:rPr>
        <w:t xml:space="preserve">зберігання електронної цигарки), </w:t>
      </w:r>
      <w:proofErr w:type="spellStart"/>
      <w:r w:rsidR="00EC43AF">
        <w:rPr>
          <w:sz w:val="28"/>
          <w:szCs w:val="28"/>
          <w:lang w:val="uk-UA"/>
        </w:rPr>
        <w:t>Білозуб</w:t>
      </w:r>
      <w:proofErr w:type="spellEnd"/>
      <w:r w:rsidRPr="00784BF7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(паління електронної цигарки, систематичне порушення режиму), </w:t>
      </w:r>
      <w:proofErr w:type="spellStart"/>
      <w:r w:rsidRPr="00784BF7">
        <w:rPr>
          <w:sz w:val="28"/>
          <w:szCs w:val="28"/>
          <w:lang w:val="uk-UA"/>
        </w:rPr>
        <w:t>Підгорний</w:t>
      </w:r>
      <w:proofErr w:type="spellEnd"/>
      <w:r w:rsidRPr="00784BF7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784BF7">
        <w:rPr>
          <w:sz w:val="28"/>
          <w:szCs w:val="28"/>
          <w:lang w:val="uk-UA"/>
        </w:rPr>
        <w:t xml:space="preserve"> ( підривання п</w:t>
      </w:r>
      <w:r>
        <w:rPr>
          <w:sz w:val="28"/>
          <w:szCs w:val="28"/>
          <w:lang w:val="uk-UA"/>
        </w:rPr>
        <w:t>е</w:t>
      </w:r>
      <w:r w:rsidRPr="00784BF7">
        <w:rPr>
          <w:sz w:val="28"/>
          <w:szCs w:val="28"/>
          <w:lang w:val="uk-UA"/>
        </w:rPr>
        <w:t>тард)</w:t>
      </w:r>
      <w:r>
        <w:rPr>
          <w:sz w:val="28"/>
          <w:szCs w:val="28"/>
          <w:lang w:val="uk-UA"/>
        </w:rPr>
        <w:t xml:space="preserve">. </w:t>
      </w:r>
      <w:r w:rsidR="00EC43AF">
        <w:rPr>
          <w:sz w:val="28"/>
          <w:szCs w:val="28"/>
          <w:lang w:val="uk-UA"/>
        </w:rPr>
        <w:t xml:space="preserve">Потребують постійного контролю за станом дистанційного навчання: 8 клас - Миколайчук В., Миколайчук З., 9 клас – Абдуллаєв Р., </w:t>
      </w:r>
      <w:proofErr w:type="spellStart"/>
      <w:r w:rsidR="00EC43AF">
        <w:rPr>
          <w:sz w:val="28"/>
          <w:szCs w:val="28"/>
          <w:lang w:val="uk-UA"/>
        </w:rPr>
        <w:t>Азімов</w:t>
      </w:r>
      <w:proofErr w:type="spellEnd"/>
      <w:r w:rsidR="00EC43AF">
        <w:rPr>
          <w:sz w:val="28"/>
          <w:szCs w:val="28"/>
          <w:lang w:val="uk-UA"/>
        </w:rPr>
        <w:t xml:space="preserve"> Б., </w:t>
      </w:r>
      <w:proofErr w:type="spellStart"/>
      <w:r w:rsidR="00EC43AF">
        <w:rPr>
          <w:sz w:val="28"/>
          <w:szCs w:val="28"/>
          <w:lang w:val="uk-UA"/>
        </w:rPr>
        <w:t>Демодов</w:t>
      </w:r>
      <w:proofErr w:type="spellEnd"/>
      <w:r w:rsidR="00EC43AF">
        <w:rPr>
          <w:sz w:val="28"/>
          <w:szCs w:val="28"/>
          <w:lang w:val="uk-UA"/>
        </w:rPr>
        <w:t xml:space="preserve"> Д., Любота А.,</w:t>
      </w:r>
      <w:proofErr w:type="spellStart"/>
      <w:r w:rsidR="00EC43AF">
        <w:rPr>
          <w:sz w:val="28"/>
          <w:szCs w:val="28"/>
          <w:lang w:val="uk-UA"/>
        </w:rPr>
        <w:t>Шеховцов</w:t>
      </w:r>
      <w:proofErr w:type="spellEnd"/>
      <w:r w:rsidR="00EC43AF">
        <w:rPr>
          <w:sz w:val="28"/>
          <w:szCs w:val="28"/>
          <w:lang w:val="uk-UA"/>
        </w:rPr>
        <w:t xml:space="preserve"> В., 10 клас – </w:t>
      </w:r>
      <w:proofErr w:type="spellStart"/>
      <w:r w:rsidR="00EC43AF">
        <w:rPr>
          <w:sz w:val="28"/>
          <w:szCs w:val="28"/>
          <w:lang w:val="uk-UA"/>
        </w:rPr>
        <w:t>Костюченко</w:t>
      </w:r>
      <w:proofErr w:type="spellEnd"/>
      <w:r w:rsidR="00EC43AF">
        <w:rPr>
          <w:sz w:val="28"/>
          <w:szCs w:val="28"/>
          <w:lang w:val="uk-UA"/>
        </w:rPr>
        <w:t xml:space="preserve"> М., </w:t>
      </w:r>
      <w:proofErr w:type="spellStart"/>
      <w:r w:rsidR="00EC43AF">
        <w:rPr>
          <w:sz w:val="28"/>
          <w:szCs w:val="28"/>
          <w:lang w:val="uk-UA"/>
        </w:rPr>
        <w:t>Куріленко</w:t>
      </w:r>
      <w:proofErr w:type="spellEnd"/>
      <w:r w:rsidR="00EC43AF">
        <w:rPr>
          <w:sz w:val="28"/>
          <w:szCs w:val="28"/>
          <w:lang w:val="uk-UA"/>
        </w:rPr>
        <w:t xml:space="preserve"> В., Михайлова М., </w:t>
      </w:r>
      <w:proofErr w:type="spellStart"/>
      <w:r w:rsidR="00EC43AF">
        <w:rPr>
          <w:sz w:val="28"/>
          <w:szCs w:val="28"/>
          <w:lang w:val="uk-UA"/>
        </w:rPr>
        <w:t>Травинський</w:t>
      </w:r>
      <w:proofErr w:type="spellEnd"/>
      <w:r w:rsidR="00EC43AF">
        <w:rPr>
          <w:sz w:val="28"/>
          <w:szCs w:val="28"/>
          <w:lang w:val="uk-UA"/>
        </w:rPr>
        <w:t xml:space="preserve"> Д., </w:t>
      </w:r>
      <w:proofErr w:type="spellStart"/>
      <w:r w:rsidR="00EC43AF">
        <w:rPr>
          <w:sz w:val="28"/>
          <w:szCs w:val="28"/>
          <w:lang w:val="uk-UA"/>
        </w:rPr>
        <w:t>Шендрик</w:t>
      </w:r>
      <w:proofErr w:type="spellEnd"/>
      <w:r w:rsidR="00EC43AF">
        <w:rPr>
          <w:sz w:val="28"/>
          <w:szCs w:val="28"/>
          <w:lang w:val="uk-UA"/>
        </w:rPr>
        <w:t xml:space="preserve"> Д., 11 клас – </w:t>
      </w:r>
      <w:proofErr w:type="spellStart"/>
      <w:r w:rsidR="00EC43AF">
        <w:rPr>
          <w:sz w:val="28"/>
          <w:szCs w:val="28"/>
          <w:lang w:val="uk-UA"/>
        </w:rPr>
        <w:t>Євченко</w:t>
      </w:r>
      <w:proofErr w:type="spellEnd"/>
      <w:r w:rsidR="00EC43AF">
        <w:rPr>
          <w:sz w:val="28"/>
          <w:szCs w:val="28"/>
          <w:lang w:val="uk-UA"/>
        </w:rPr>
        <w:t xml:space="preserve"> Д., </w:t>
      </w:r>
      <w:proofErr w:type="spellStart"/>
      <w:r w:rsidR="00EC43AF">
        <w:rPr>
          <w:sz w:val="28"/>
          <w:szCs w:val="28"/>
          <w:lang w:val="uk-UA"/>
        </w:rPr>
        <w:t>пархоменко</w:t>
      </w:r>
      <w:proofErr w:type="spellEnd"/>
      <w:r w:rsidR="00EC43AF">
        <w:rPr>
          <w:sz w:val="28"/>
          <w:szCs w:val="28"/>
          <w:lang w:val="uk-UA"/>
        </w:rPr>
        <w:t xml:space="preserve"> С., </w:t>
      </w:r>
      <w:proofErr w:type="spellStart"/>
      <w:r w:rsidR="00EC43AF">
        <w:rPr>
          <w:sz w:val="28"/>
          <w:szCs w:val="28"/>
          <w:lang w:val="uk-UA"/>
        </w:rPr>
        <w:t>Підгорний</w:t>
      </w:r>
      <w:proofErr w:type="spellEnd"/>
      <w:r w:rsidR="00EC43AF">
        <w:rPr>
          <w:sz w:val="28"/>
          <w:szCs w:val="28"/>
          <w:lang w:val="uk-UA"/>
        </w:rPr>
        <w:t xml:space="preserve"> А., </w:t>
      </w:r>
      <w:proofErr w:type="spellStart"/>
      <w:r w:rsidR="00EC43AF">
        <w:rPr>
          <w:sz w:val="28"/>
          <w:szCs w:val="28"/>
          <w:lang w:val="uk-UA"/>
        </w:rPr>
        <w:t>Равоян</w:t>
      </w:r>
      <w:proofErr w:type="spellEnd"/>
      <w:r w:rsidR="00EC43AF">
        <w:rPr>
          <w:sz w:val="28"/>
          <w:szCs w:val="28"/>
          <w:lang w:val="uk-UA"/>
        </w:rPr>
        <w:t xml:space="preserve"> І., </w:t>
      </w:r>
      <w:proofErr w:type="spellStart"/>
      <w:r w:rsidR="00EC43AF">
        <w:rPr>
          <w:sz w:val="28"/>
          <w:szCs w:val="28"/>
          <w:lang w:val="uk-UA"/>
        </w:rPr>
        <w:t>Саргсян</w:t>
      </w:r>
      <w:proofErr w:type="spellEnd"/>
      <w:r w:rsidR="00EC43AF">
        <w:rPr>
          <w:sz w:val="28"/>
          <w:szCs w:val="28"/>
          <w:lang w:val="uk-UA"/>
        </w:rPr>
        <w:t xml:space="preserve"> Д., Терник С.</w:t>
      </w:r>
    </w:p>
    <w:p w:rsidR="001525C9" w:rsidRDefault="001525C9" w:rsidP="001525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0D05B6" w:rsidRPr="000D05B6" w:rsidRDefault="001525C9" w:rsidP="000D05B6">
      <w:pPr>
        <w:numPr>
          <w:ilvl w:val="2"/>
          <w:numId w:val="33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0D05B6">
        <w:rPr>
          <w:sz w:val="28"/>
          <w:szCs w:val="28"/>
          <w:lang w:val="uk-UA"/>
        </w:rPr>
        <w:t xml:space="preserve">  </w:t>
      </w:r>
      <w:r w:rsidR="000D05B6" w:rsidRPr="000D05B6">
        <w:rPr>
          <w:sz w:val="28"/>
          <w:szCs w:val="28"/>
          <w:lang w:val="uk-UA"/>
        </w:rPr>
        <w:t xml:space="preserve">3.1. </w:t>
      </w:r>
      <w:r w:rsidR="000D05B6" w:rsidRPr="000D05B6">
        <w:rPr>
          <w:sz w:val="28"/>
          <w:szCs w:val="28"/>
          <w:lang w:val="uk-UA"/>
        </w:rPr>
        <w:t>Інформацію взяти до роботи.</w:t>
      </w: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0D05B6" w:rsidRPr="000D05B6" w:rsidRDefault="000D05B6" w:rsidP="000D05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D05B6">
        <w:rPr>
          <w:sz w:val="28"/>
          <w:szCs w:val="28"/>
          <w:lang w:val="uk-UA"/>
        </w:rPr>
        <w:t>СЛУХАЛИ:</w:t>
      </w:r>
    </w:p>
    <w:p w:rsidR="000D05B6" w:rsidRDefault="000D05B6" w:rsidP="000D05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Світлану ГУНБІНУ, методиста, з інформацією щодо </w:t>
      </w:r>
      <w:r w:rsidRPr="000D05B6">
        <w:rPr>
          <w:sz w:val="28"/>
          <w:szCs w:val="28"/>
          <w:lang w:val="uk-UA"/>
        </w:rPr>
        <w:t>виконання наказу Міністерства освіти і науки України від 08.08.2022 № 707 «Про затвердження Інструкції з ведення ділової документації у закладах загальної середньої освіти в електронній формі» зареєстрованого в Міністерстві юстиції України 09 вересня 2022 р. за № 1029/38365 (із змінами)</w:t>
      </w:r>
    </w:p>
    <w:p w:rsidR="000D05B6" w:rsidRPr="000D05B6" w:rsidRDefault="000D05B6" w:rsidP="000D05B6">
      <w:pPr>
        <w:jc w:val="both"/>
        <w:rPr>
          <w:sz w:val="28"/>
          <w:szCs w:val="28"/>
          <w:lang w:val="uk-UA"/>
        </w:rPr>
      </w:pPr>
      <w:r w:rsidRPr="000D05B6">
        <w:rPr>
          <w:sz w:val="28"/>
          <w:szCs w:val="28"/>
          <w:lang w:val="uk-UA"/>
        </w:rPr>
        <w:t>УХВАЛИЛИ:</w:t>
      </w:r>
    </w:p>
    <w:p w:rsidR="000D05B6" w:rsidRPr="000D05B6" w:rsidRDefault="000D05B6" w:rsidP="000D05B6">
      <w:pPr>
        <w:numPr>
          <w:ilvl w:val="2"/>
          <w:numId w:val="33"/>
        </w:numPr>
        <w:jc w:val="both"/>
        <w:rPr>
          <w:sz w:val="28"/>
          <w:szCs w:val="28"/>
          <w:lang w:val="uk-UA"/>
        </w:rPr>
      </w:pPr>
      <w:r w:rsidRPr="000D05B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</w:t>
      </w:r>
      <w:r w:rsidRPr="000D05B6">
        <w:rPr>
          <w:sz w:val="28"/>
          <w:szCs w:val="28"/>
          <w:lang w:val="uk-UA"/>
        </w:rPr>
        <w:t>.1. Інформацію взяти до роботи.</w:t>
      </w: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0D05B6" w:rsidRDefault="000D05B6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Default="007E5563" w:rsidP="007E556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0AA3">
        <w:rPr>
          <w:sz w:val="28"/>
          <w:szCs w:val="28"/>
          <w:lang w:val="uk-UA"/>
        </w:rPr>
        <w:t>Микола ГАЛАШКО</w:t>
      </w:r>
    </w:p>
    <w:p w:rsidR="00FD35D5" w:rsidRDefault="00FD35D5" w:rsidP="007E5563">
      <w:pPr>
        <w:ind w:left="360"/>
        <w:jc w:val="both"/>
        <w:rPr>
          <w:sz w:val="28"/>
          <w:szCs w:val="28"/>
          <w:lang w:val="uk-UA"/>
        </w:rPr>
      </w:pPr>
    </w:p>
    <w:p w:rsidR="007E5563" w:rsidRPr="00151150" w:rsidRDefault="007E5563" w:rsidP="007E556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7E5563" w:rsidRPr="00151150" w:rsidRDefault="007E5563" w:rsidP="007E5563">
      <w:pPr>
        <w:jc w:val="center"/>
        <w:rPr>
          <w:sz w:val="28"/>
          <w:szCs w:val="28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7E5563" w:rsidRDefault="007E5563" w:rsidP="007E5563">
      <w:pPr>
        <w:jc w:val="center"/>
        <w:rPr>
          <w:sz w:val="28"/>
          <w:szCs w:val="28"/>
          <w:lang w:val="uk-UA"/>
        </w:rPr>
      </w:pPr>
    </w:p>
    <w:p w:rsidR="00C95DB9" w:rsidRPr="007E5563" w:rsidRDefault="00C95DB9">
      <w:pPr>
        <w:rPr>
          <w:lang w:val="uk-UA"/>
        </w:rPr>
      </w:pPr>
    </w:p>
    <w:sectPr w:rsidR="00C95DB9" w:rsidRPr="007E5563" w:rsidSect="00FD35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2E" w:rsidRDefault="004A772E" w:rsidP="00FD35D5">
      <w:r>
        <w:separator/>
      </w:r>
    </w:p>
  </w:endnote>
  <w:endnote w:type="continuationSeparator" w:id="0">
    <w:p w:rsidR="004A772E" w:rsidRDefault="004A772E" w:rsidP="00F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2E" w:rsidRDefault="004A772E" w:rsidP="00FD35D5">
      <w:r>
        <w:separator/>
      </w:r>
    </w:p>
  </w:footnote>
  <w:footnote w:type="continuationSeparator" w:id="0">
    <w:p w:rsidR="004A772E" w:rsidRDefault="004A772E" w:rsidP="00FD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4778"/>
      <w:docPartObj>
        <w:docPartGallery w:val="Page Numbers (Top of Page)"/>
        <w:docPartUnique/>
      </w:docPartObj>
    </w:sdtPr>
    <w:sdtEndPr/>
    <w:sdtContent>
      <w:p w:rsidR="00FD35D5" w:rsidRDefault="00FD35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B6">
          <w:rPr>
            <w:noProof/>
          </w:rPr>
          <w:t>2</w:t>
        </w:r>
        <w:r>
          <w:fldChar w:fldCharType="end"/>
        </w:r>
      </w:p>
    </w:sdtContent>
  </w:sdt>
  <w:p w:rsidR="00FD35D5" w:rsidRDefault="00FD3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97A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1304B5"/>
    <w:multiLevelType w:val="hybridMultilevel"/>
    <w:tmpl w:val="C9429FF2"/>
    <w:lvl w:ilvl="0" w:tplc="F7EEE8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E48994A">
      <w:numFmt w:val="none"/>
      <w:lvlText w:val=""/>
      <w:lvlJc w:val="left"/>
      <w:pPr>
        <w:tabs>
          <w:tab w:val="num" w:pos="786"/>
        </w:tabs>
      </w:pPr>
    </w:lvl>
    <w:lvl w:ilvl="2" w:tplc="129A0EDA">
      <w:numFmt w:val="none"/>
      <w:lvlText w:val=""/>
      <w:lvlJc w:val="left"/>
      <w:pPr>
        <w:tabs>
          <w:tab w:val="num" w:pos="786"/>
        </w:tabs>
      </w:pPr>
    </w:lvl>
    <w:lvl w:ilvl="3" w:tplc="179AED7C">
      <w:numFmt w:val="none"/>
      <w:lvlText w:val=""/>
      <w:lvlJc w:val="left"/>
      <w:pPr>
        <w:tabs>
          <w:tab w:val="num" w:pos="786"/>
        </w:tabs>
      </w:pPr>
    </w:lvl>
    <w:lvl w:ilvl="4" w:tplc="69D6972E">
      <w:numFmt w:val="none"/>
      <w:lvlText w:val=""/>
      <w:lvlJc w:val="left"/>
      <w:pPr>
        <w:tabs>
          <w:tab w:val="num" w:pos="786"/>
        </w:tabs>
      </w:pPr>
    </w:lvl>
    <w:lvl w:ilvl="5" w:tplc="3D12522C">
      <w:numFmt w:val="none"/>
      <w:lvlText w:val=""/>
      <w:lvlJc w:val="left"/>
      <w:pPr>
        <w:tabs>
          <w:tab w:val="num" w:pos="786"/>
        </w:tabs>
      </w:pPr>
    </w:lvl>
    <w:lvl w:ilvl="6" w:tplc="E37C8AAC">
      <w:numFmt w:val="none"/>
      <w:lvlText w:val=""/>
      <w:lvlJc w:val="left"/>
      <w:pPr>
        <w:tabs>
          <w:tab w:val="num" w:pos="786"/>
        </w:tabs>
      </w:pPr>
    </w:lvl>
    <w:lvl w:ilvl="7" w:tplc="0360D1F8">
      <w:start w:val="1"/>
      <w:numFmt w:val="bullet"/>
      <w:lvlText w:val="-"/>
      <w:lvlJc w:val="left"/>
      <w:pPr>
        <w:tabs>
          <w:tab w:val="num" w:pos="786"/>
        </w:tabs>
      </w:pPr>
      <w:rPr>
        <w:rFonts w:ascii="Times New Roman" w:eastAsia="Times New Roman" w:hAnsi="Times New Roman" w:cs="Times New Roman" w:hint="default"/>
      </w:rPr>
    </w:lvl>
    <w:lvl w:ilvl="8" w:tplc="BA284A80">
      <w:numFmt w:val="none"/>
      <w:lvlText w:val=""/>
      <w:lvlJc w:val="left"/>
      <w:pPr>
        <w:tabs>
          <w:tab w:val="num" w:pos="786"/>
        </w:tabs>
      </w:pPr>
    </w:lvl>
  </w:abstractNum>
  <w:abstractNum w:abstractNumId="3">
    <w:nsid w:val="14617DA4"/>
    <w:multiLevelType w:val="hybridMultilevel"/>
    <w:tmpl w:val="B324050E"/>
    <w:lvl w:ilvl="0" w:tplc="9C54A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20DF7"/>
    <w:multiLevelType w:val="multilevel"/>
    <w:tmpl w:val="DCF679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1C4D67"/>
    <w:multiLevelType w:val="multilevel"/>
    <w:tmpl w:val="438EF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88589A"/>
    <w:multiLevelType w:val="hybridMultilevel"/>
    <w:tmpl w:val="C22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133A"/>
    <w:multiLevelType w:val="hybridMultilevel"/>
    <w:tmpl w:val="50CE45B6"/>
    <w:lvl w:ilvl="0" w:tplc="15CC9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CD5A9D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E95F30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3FB4FE9"/>
    <w:multiLevelType w:val="multilevel"/>
    <w:tmpl w:val="573064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75D6"/>
    <w:multiLevelType w:val="hybridMultilevel"/>
    <w:tmpl w:val="AC780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11A83"/>
    <w:multiLevelType w:val="hybridMultilevel"/>
    <w:tmpl w:val="7B504560"/>
    <w:lvl w:ilvl="0" w:tplc="0360D1F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3CB530F5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E783564"/>
    <w:multiLevelType w:val="hybridMultilevel"/>
    <w:tmpl w:val="7374B9E4"/>
    <w:lvl w:ilvl="0" w:tplc="1B6ECA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1C60970"/>
    <w:multiLevelType w:val="multilevel"/>
    <w:tmpl w:val="1270A01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19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447876AF"/>
    <w:multiLevelType w:val="hybridMultilevel"/>
    <w:tmpl w:val="60D402DA"/>
    <w:lvl w:ilvl="0" w:tplc="4EE4F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70E3232"/>
    <w:multiLevelType w:val="hybridMultilevel"/>
    <w:tmpl w:val="3934E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461A9D"/>
    <w:multiLevelType w:val="multilevel"/>
    <w:tmpl w:val="6EF62BC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8955206"/>
    <w:multiLevelType w:val="hybridMultilevel"/>
    <w:tmpl w:val="B7548236"/>
    <w:lvl w:ilvl="0" w:tplc="2EEE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7A4721"/>
    <w:multiLevelType w:val="hybridMultilevel"/>
    <w:tmpl w:val="1C80AC44"/>
    <w:lvl w:ilvl="0" w:tplc="1206B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06B28"/>
    <w:multiLevelType w:val="hybridMultilevel"/>
    <w:tmpl w:val="E86C31F2"/>
    <w:lvl w:ilvl="0" w:tplc="9536C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70B3C6">
      <w:numFmt w:val="none"/>
      <w:lvlText w:val=""/>
      <w:lvlJc w:val="left"/>
      <w:pPr>
        <w:tabs>
          <w:tab w:val="num" w:pos="360"/>
        </w:tabs>
      </w:pPr>
    </w:lvl>
    <w:lvl w:ilvl="2" w:tplc="3DE4AB54">
      <w:numFmt w:val="none"/>
      <w:lvlText w:val=""/>
      <w:lvlJc w:val="left"/>
      <w:pPr>
        <w:tabs>
          <w:tab w:val="num" w:pos="360"/>
        </w:tabs>
      </w:pPr>
    </w:lvl>
    <w:lvl w:ilvl="3" w:tplc="53369D2E">
      <w:numFmt w:val="none"/>
      <w:lvlText w:val=""/>
      <w:lvlJc w:val="left"/>
      <w:pPr>
        <w:tabs>
          <w:tab w:val="num" w:pos="360"/>
        </w:tabs>
      </w:pPr>
    </w:lvl>
    <w:lvl w:ilvl="4" w:tplc="70E43CFA">
      <w:numFmt w:val="none"/>
      <w:lvlText w:val=""/>
      <w:lvlJc w:val="left"/>
      <w:pPr>
        <w:tabs>
          <w:tab w:val="num" w:pos="360"/>
        </w:tabs>
      </w:pPr>
    </w:lvl>
    <w:lvl w:ilvl="5" w:tplc="AEC8E09E">
      <w:numFmt w:val="none"/>
      <w:lvlText w:val=""/>
      <w:lvlJc w:val="left"/>
      <w:pPr>
        <w:tabs>
          <w:tab w:val="num" w:pos="360"/>
        </w:tabs>
      </w:pPr>
    </w:lvl>
    <w:lvl w:ilvl="6" w:tplc="A85C7D9A">
      <w:numFmt w:val="none"/>
      <w:lvlText w:val=""/>
      <w:lvlJc w:val="left"/>
      <w:pPr>
        <w:tabs>
          <w:tab w:val="num" w:pos="360"/>
        </w:tabs>
      </w:pPr>
    </w:lvl>
    <w:lvl w:ilvl="7" w:tplc="E1A2B65A">
      <w:numFmt w:val="none"/>
      <w:lvlText w:val=""/>
      <w:lvlJc w:val="left"/>
      <w:pPr>
        <w:tabs>
          <w:tab w:val="num" w:pos="360"/>
        </w:tabs>
      </w:pPr>
    </w:lvl>
    <w:lvl w:ilvl="8" w:tplc="239A127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6A30110"/>
    <w:multiLevelType w:val="multilevel"/>
    <w:tmpl w:val="9F90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D134A23"/>
    <w:multiLevelType w:val="hybridMultilevel"/>
    <w:tmpl w:val="CF7A1600"/>
    <w:lvl w:ilvl="0" w:tplc="3C504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9A784A"/>
    <w:multiLevelType w:val="hybridMultilevel"/>
    <w:tmpl w:val="E2742C4C"/>
    <w:lvl w:ilvl="0" w:tplc="35DC9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A05A67"/>
    <w:multiLevelType w:val="multilevel"/>
    <w:tmpl w:val="D47ACC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F6C43A0"/>
    <w:multiLevelType w:val="hybridMultilevel"/>
    <w:tmpl w:val="95127128"/>
    <w:lvl w:ilvl="0" w:tplc="B36EFB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>
    <w:nsid w:val="6F8D357C"/>
    <w:multiLevelType w:val="hybridMultilevel"/>
    <w:tmpl w:val="AAA06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BE567B"/>
    <w:multiLevelType w:val="multilevel"/>
    <w:tmpl w:val="DA88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30"/>
  </w:num>
  <w:num w:numId="7">
    <w:abstractNumId w:val="27"/>
  </w:num>
  <w:num w:numId="8">
    <w:abstractNumId w:val="8"/>
  </w:num>
  <w:num w:numId="9">
    <w:abstractNumId w:val="20"/>
  </w:num>
  <w:num w:numId="10">
    <w:abstractNumId w:val="9"/>
  </w:num>
  <w:num w:numId="11">
    <w:abstractNumId w:val="28"/>
  </w:num>
  <w:num w:numId="12">
    <w:abstractNumId w:val="17"/>
  </w:num>
  <w:num w:numId="13">
    <w:abstractNumId w:val="16"/>
  </w:num>
  <w:num w:numId="14">
    <w:abstractNumId w:val="23"/>
  </w:num>
  <w:num w:numId="15">
    <w:abstractNumId w:val="3"/>
  </w:num>
  <w:num w:numId="16">
    <w:abstractNumId w:val="11"/>
  </w:num>
  <w:num w:numId="17">
    <w:abstractNumId w:val="24"/>
  </w:num>
  <w:num w:numId="18">
    <w:abstractNumId w:val="31"/>
  </w:num>
  <w:num w:numId="19">
    <w:abstractNumId w:val="19"/>
  </w:num>
  <w:num w:numId="20">
    <w:abstractNumId w:val="5"/>
  </w:num>
  <w:num w:numId="21">
    <w:abstractNumId w:val="12"/>
  </w:num>
  <w:num w:numId="22">
    <w:abstractNumId w:val="4"/>
  </w:num>
  <w:num w:numId="23">
    <w:abstractNumId w:val="18"/>
  </w:num>
  <w:num w:numId="24">
    <w:abstractNumId w:val="32"/>
  </w:num>
  <w:num w:numId="25">
    <w:abstractNumId w:val="6"/>
  </w:num>
  <w:num w:numId="26">
    <w:abstractNumId w:val="7"/>
  </w:num>
  <w:num w:numId="27">
    <w:abstractNumId w:val="21"/>
  </w:num>
  <w:num w:numId="28">
    <w:abstractNumId w:val="22"/>
  </w:num>
  <w:num w:numId="29">
    <w:abstractNumId w:val="2"/>
  </w:num>
  <w:num w:numId="30">
    <w:abstractNumId w:val="15"/>
  </w:num>
  <w:num w:numId="31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F"/>
    <w:rsid w:val="00044AC7"/>
    <w:rsid w:val="000D05B6"/>
    <w:rsid w:val="000D4B18"/>
    <w:rsid w:val="001525C9"/>
    <w:rsid w:val="002442CF"/>
    <w:rsid w:val="00345993"/>
    <w:rsid w:val="00381DCC"/>
    <w:rsid w:val="003B47F9"/>
    <w:rsid w:val="003D0C77"/>
    <w:rsid w:val="003F6E2C"/>
    <w:rsid w:val="00407667"/>
    <w:rsid w:val="00481F98"/>
    <w:rsid w:val="004A772E"/>
    <w:rsid w:val="004F3487"/>
    <w:rsid w:val="005B3BE9"/>
    <w:rsid w:val="005C4D1C"/>
    <w:rsid w:val="005C7A3A"/>
    <w:rsid w:val="005F1955"/>
    <w:rsid w:val="005F4B90"/>
    <w:rsid w:val="00646E3F"/>
    <w:rsid w:val="006C6EC9"/>
    <w:rsid w:val="006F375F"/>
    <w:rsid w:val="007378BD"/>
    <w:rsid w:val="00795BBC"/>
    <w:rsid w:val="007D1536"/>
    <w:rsid w:val="007D1593"/>
    <w:rsid w:val="007E5563"/>
    <w:rsid w:val="007F2FE1"/>
    <w:rsid w:val="008526FD"/>
    <w:rsid w:val="0086621F"/>
    <w:rsid w:val="00884D5E"/>
    <w:rsid w:val="008B6478"/>
    <w:rsid w:val="008C743E"/>
    <w:rsid w:val="008E26C8"/>
    <w:rsid w:val="00961267"/>
    <w:rsid w:val="00A319AD"/>
    <w:rsid w:val="00A66F76"/>
    <w:rsid w:val="00A87AEF"/>
    <w:rsid w:val="00B139CC"/>
    <w:rsid w:val="00C37205"/>
    <w:rsid w:val="00C92769"/>
    <w:rsid w:val="00C95DB9"/>
    <w:rsid w:val="00CB0AA3"/>
    <w:rsid w:val="00CD4DC4"/>
    <w:rsid w:val="00D00C6D"/>
    <w:rsid w:val="00D61EEF"/>
    <w:rsid w:val="00D92796"/>
    <w:rsid w:val="00DE4208"/>
    <w:rsid w:val="00E12083"/>
    <w:rsid w:val="00E64E09"/>
    <w:rsid w:val="00E76799"/>
    <w:rsid w:val="00EC43AF"/>
    <w:rsid w:val="00EF22BB"/>
    <w:rsid w:val="00EF5113"/>
    <w:rsid w:val="00F64D35"/>
    <w:rsid w:val="00F956D2"/>
    <w:rsid w:val="00FC2659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63"/>
    <w:pPr>
      <w:spacing w:after="120"/>
    </w:pPr>
  </w:style>
  <w:style w:type="character" w:customStyle="1" w:styleId="a4">
    <w:name w:val="Основной текст Знак"/>
    <w:basedOn w:val="a0"/>
    <w:link w:val="a3"/>
    <w:rsid w:val="007E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4A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8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8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81F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2021-11-05T10:53:00Z</cp:lastPrinted>
  <dcterms:created xsi:type="dcterms:W3CDTF">2021-03-09T16:03:00Z</dcterms:created>
  <dcterms:modified xsi:type="dcterms:W3CDTF">2023-01-11T11:41:00Z</dcterms:modified>
</cp:coreProperties>
</file>